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72"/>
          <w:szCs w:val="72"/>
          <w:lang w:val="en-US" w:eastAsia="zh-CN"/>
        </w:rPr>
      </w:pPr>
    </w:p>
    <w:p>
      <w:pPr>
        <w:rPr>
          <w:rFonts w:hint="eastAsia"/>
          <w:sz w:val="72"/>
          <w:szCs w:val="72"/>
          <w:lang w:val="en-US" w:eastAsia="zh-CN"/>
        </w:rPr>
      </w:pPr>
    </w:p>
    <w:p>
      <w:pPr>
        <w:ind w:firstLine="720" w:firstLineChars="100"/>
        <w:rPr>
          <w:rFonts w:hint="eastAsia" w:eastAsiaTheme="minorEastAsia"/>
          <w:sz w:val="72"/>
          <w:szCs w:val="72"/>
          <w:lang w:val="en-US" w:eastAsia="zh-CN"/>
        </w:rPr>
      </w:pPr>
      <w:r>
        <w:rPr>
          <w:rFonts w:hint="eastAsia"/>
          <w:sz w:val="72"/>
          <w:szCs w:val="72"/>
          <w:lang w:val="en-US" w:eastAsia="zh-CN"/>
        </w:rPr>
        <w:t>正文见</w:t>
      </w:r>
      <w:bookmarkStart w:id="0" w:name="_GoBack"/>
      <w:bookmarkEnd w:id="0"/>
      <w:r>
        <w:rPr>
          <w:rFonts w:hint="eastAsia"/>
          <w:sz w:val="72"/>
          <w:szCs w:val="72"/>
          <w:lang w:val="en-US" w:eastAsia="zh-CN"/>
        </w:rPr>
        <w:t>附件。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2074C"/>
    <w:rsid w:val="6CF20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2021-03-23T03:43:00Z</dcterms:created>
  <dc:creator>香水仙子</dc:creator>
  <cp:lastModifiedBy>香水仙子</cp:lastModifiedBy>
  <dcterms:modified xsi:type="dcterms:W3CDTF">2021-03-23T03:45:12Z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